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B69" w:rsidRDefault="00D86B69" w:rsidP="00D86B6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</w:t>
      </w:r>
    </w:p>
    <w:p w:rsidR="00D86B69" w:rsidRDefault="00D86B69" w:rsidP="00D86B6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рабочей программе  по внеурочной деятельности </w:t>
      </w:r>
    </w:p>
    <w:p w:rsidR="00D86B69" w:rsidRDefault="00D86B69" w:rsidP="00D86B6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«Читательская грамотность»</w:t>
      </w:r>
    </w:p>
    <w:p w:rsidR="00D86B69" w:rsidRDefault="00D86B69" w:rsidP="00D86B69">
      <w:pPr>
        <w:tabs>
          <w:tab w:val="left" w:pos="17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Уровень: начальное общее образование (1-4класс)</w:t>
      </w:r>
    </w:p>
    <w:tbl>
      <w:tblPr>
        <w:tblStyle w:val="a3"/>
        <w:tblW w:w="10491" w:type="dxa"/>
        <w:tblInd w:w="-885" w:type="dxa"/>
        <w:tblLook w:val="04A0"/>
      </w:tblPr>
      <w:tblGrid>
        <w:gridCol w:w="1812"/>
        <w:gridCol w:w="8679"/>
      </w:tblGrid>
      <w:tr w:rsidR="00D86B69" w:rsidTr="00D86B69">
        <w:trPr>
          <w:trHeight w:val="1532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69" w:rsidRDefault="00D86B69">
            <w:pPr>
              <w:tabs>
                <w:tab w:val="left" w:pos="1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Нормативная основа</w:t>
            </w:r>
          </w:p>
        </w:tc>
        <w:tc>
          <w:tcPr>
            <w:tcW w:w="8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69" w:rsidRDefault="00D86B69" w:rsidP="00D86B69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Рабочая программа  внеурочной деятельности для 1 класса «Читательская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 </w:t>
            </w:r>
          </w:p>
        </w:tc>
      </w:tr>
      <w:tr w:rsidR="00D86B69" w:rsidTr="00D86B69"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69" w:rsidRDefault="00D86B69">
            <w:pPr>
              <w:tabs>
                <w:tab w:val="left" w:pos="1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8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69" w:rsidRDefault="00D86B69">
            <w:pPr>
              <w:tabs>
                <w:tab w:val="left" w:pos="1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год</w:t>
            </w:r>
          </w:p>
        </w:tc>
      </w:tr>
      <w:tr w:rsidR="00D86B69" w:rsidTr="00D86B69">
        <w:trPr>
          <w:trHeight w:val="5213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69" w:rsidRDefault="00D86B69">
            <w:pPr>
              <w:tabs>
                <w:tab w:val="left" w:pos="1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 и задачи </w:t>
            </w:r>
          </w:p>
        </w:tc>
        <w:tc>
          <w:tcPr>
            <w:tcW w:w="8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69" w:rsidRDefault="00D86B69" w:rsidP="00D86B69">
            <w:pPr>
              <w:autoSpaceDE w:val="0"/>
              <w:autoSpaceDN w:val="0"/>
              <w:adjustRightInd w:val="0"/>
              <w:spacing w:line="360" w:lineRule="auto"/>
              <w:ind w:left="207" w:hanging="3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7442">
              <w:rPr>
                <w:rFonts w:ascii="Times New Roman" w:hAnsi="Times New Roman"/>
                <w:sz w:val="28"/>
                <w:szCs w:val="28"/>
              </w:rPr>
              <w:t>Программа призвана вызвать у учащихся потребность в чтении в читательских переживаниях, обогатить эмоциональный опыт новыми читательскими переживаниями; обеспечить речевое развитие детей. Занятия кружка нацелены на разв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итие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коммуникативности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ребенка, </w:t>
            </w:r>
            <w:r w:rsidRPr="00D07442">
              <w:rPr>
                <w:rFonts w:ascii="Times New Roman" w:hAnsi="Times New Roman"/>
                <w:sz w:val="28"/>
                <w:szCs w:val="28"/>
              </w:rPr>
              <w:t xml:space="preserve">умение вести диалог, участвовать в беседе, слушать и дополнять товарищей, высказывать суждения и доказывать их правоту. </w:t>
            </w:r>
          </w:p>
          <w:p w:rsidR="00D86B69" w:rsidRPr="00D86B69" w:rsidRDefault="00D86B69" w:rsidP="00D86B69">
            <w:pPr>
              <w:spacing w:after="120" w:line="360" w:lineRule="auto"/>
              <w:ind w:left="207" w:hanging="33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34F6F">
              <w:rPr>
                <w:rFonts w:ascii="Times New Roman" w:hAnsi="Times New Roman"/>
                <w:sz w:val="28"/>
                <w:szCs w:val="28"/>
              </w:rPr>
              <w:t xml:space="preserve">Программа  ориентирована на чувства, образы и мысли детей, возникающие у них на занятии. Процесс работы с произведением – это обобщение, поиски и открытия истин, сотрудничество по схеме </w:t>
            </w:r>
            <w:r w:rsidRPr="00C174DC">
              <w:rPr>
                <w:rFonts w:ascii="Times New Roman" w:hAnsi="Times New Roman"/>
                <w:b/>
                <w:i/>
                <w:sz w:val="28"/>
                <w:szCs w:val="28"/>
              </w:rPr>
              <w:t>ученики – учитель – автор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</w:tr>
      <w:tr w:rsidR="00D86B69" w:rsidTr="00D86B69"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69" w:rsidRDefault="00D86B69">
            <w:pPr>
              <w:tabs>
                <w:tab w:val="left" w:pos="1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в  плане по внеурочной деятельности</w:t>
            </w:r>
          </w:p>
        </w:tc>
        <w:tc>
          <w:tcPr>
            <w:tcW w:w="8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69" w:rsidRDefault="00D86B69" w:rsidP="00D86B69">
            <w:pPr>
              <w:tabs>
                <w:tab w:val="left" w:pos="1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 в неделю:  1 класс – 33 ч.</w:t>
            </w:r>
          </w:p>
        </w:tc>
      </w:tr>
    </w:tbl>
    <w:p w:rsidR="00D86B69" w:rsidRDefault="00D86B69" w:rsidP="00D86B69">
      <w:pPr>
        <w:tabs>
          <w:tab w:val="left" w:pos="1725"/>
        </w:tabs>
        <w:rPr>
          <w:rFonts w:ascii="Times New Roman" w:hAnsi="Times New Roman" w:cs="Times New Roman"/>
          <w:sz w:val="28"/>
          <w:szCs w:val="28"/>
        </w:rPr>
      </w:pPr>
    </w:p>
    <w:p w:rsidR="00E1439D" w:rsidRDefault="00E1439D"/>
    <w:sectPr w:rsidR="00E1439D" w:rsidSect="00E143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6B69"/>
    <w:rsid w:val="00D86B69"/>
    <w:rsid w:val="00E14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B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6B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05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2023-10-10T19:44:00Z</dcterms:created>
  <dcterms:modified xsi:type="dcterms:W3CDTF">2023-10-10T19:47:00Z</dcterms:modified>
</cp:coreProperties>
</file>